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51" w:rsidRPr="003D7351" w:rsidRDefault="003F191B" w:rsidP="003D7351">
      <w:pPr>
        <w:spacing w:after="0"/>
        <w:ind w:firstLine="709"/>
        <w:jc w:val="center"/>
        <w:rPr>
          <w:b/>
        </w:rPr>
      </w:pPr>
      <w:r>
        <w:rPr>
          <w:b/>
        </w:rPr>
        <w:t>А</w:t>
      </w:r>
      <w:r w:rsidRPr="003D7351">
        <w:rPr>
          <w:b/>
        </w:rPr>
        <w:t>ннотации к рабочим программам</w:t>
      </w:r>
      <w:r w:rsidRPr="003D7351">
        <w:rPr>
          <w:b/>
        </w:rPr>
        <w:t xml:space="preserve"> </w:t>
      </w:r>
      <w:r>
        <w:rPr>
          <w:b/>
        </w:rPr>
        <w:t>по т</w:t>
      </w:r>
      <w:r w:rsidR="003D7351" w:rsidRPr="003D7351">
        <w:rPr>
          <w:b/>
        </w:rPr>
        <w:t>ехнологи</w:t>
      </w:r>
      <w:r>
        <w:rPr>
          <w:b/>
        </w:rPr>
        <w:t>и</w:t>
      </w:r>
      <w:r w:rsidR="003D7351" w:rsidRPr="003D7351">
        <w:rPr>
          <w:b/>
        </w:rPr>
        <w:t xml:space="preserve"> (мальчики) </w:t>
      </w:r>
    </w:p>
    <w:p w:rsidR="003D7351" w:rsidRDefault="003D7351" w:rsidP="003D7351">
      <w:pPr>
        <w:spacing w:after="0"/>
        <w:ind w:firstLine="709"/>
        <w:jc w:val="both"/>
      </w:pPr>
      <w: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>
        <w:t>общего  образования</w:t>
      </w:r>
      <w:proofErr w:type="gramEnd"/>
      <w:r>
        <w:t xml:space="preserve">, Программы  по  технологии 5-8 классы. / В. М. Казакевич, Г.В. Пичугина, Г.Ю. </w:t>
      </w:r>
      <w:proofErr w:type="spellStart"/>
      <w:r>
        <w:t>Семёнова</w:t>
      </w:r>
      <w:proofErr w:type="spellEnd"/>
      <w:r>
        <w:t>. М.: «</w:t>
      </w:r>
      <w:proofErr w:type="spellStart"/>
      <w:r>
        <w:t>Вентана</w:t>
      </w:r>
      <w:proofErr w:type="spellEnd"/>
      <w:r>
        <w:t>-Граф».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УЧЕБНО-МЕТОДИЧЕСКИЙ КОМПЛЕКС (УМК):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5 класс. Казакевич В.М., Пичугина Г.В., Семенова Г.Ю. и др./Под ред. Казакевича В.М. Технология. 5 класс. М.: АО «Издательство «Просвещение»</w:t>
      </w:r>
    </w:p>
    <w:p w:rsidR="003D7351" w:rsidRDefault="003D7351" w:rsidP="003D7351">
      <w:pPr>
        <w:spacing w:after="0"/>
        <w:ind w:firstLine="709"/>
        <w:jc w:val="both"/>
      </w:pPr>
      <w:r>
        <w:t xml:space="preserve">6 класс. Технология. Технический труд. 6 класс </w:t>
      </w:r>
      <w:proofErr w:type="gramStart"/>
      <w:r>
        <w:t>Под</w:t>
      </w:r>
      <w:proofErr w:type="gramEnd"/>
      <w:r>
        <w:t xml:space="preserve"> редакцией Казакевича В.М., Молевой Г.А. М.: Дрофа</w:t>
      </w:r>
    </w:p>
    <w:p w:rsidR="003D7351" w:rsidRDefault="003D7351" w:rsidP="003D7351">
      <w:pPr>
        <w:spacing w:after="0"/>
        <w:ind w:firstLine="709"/>
        <w:jc w:val="both"/>
      </w:pPr>
      <w:r>
        <w:t xml:space="preserve">7 класс. Технология. Технический труд. 7 класс </w:t>
      </w:r>
      <w:proofErr w:type="gramStart"/>
      <w:r>
        <w:t>Под</w:t>
      </w:r>
      <w:proofErr w:type="gramEnd"/>
      <w:r>
        <w:t xml:space="preserve"> редакцией Казакевича В.М., Молевой Г.А. М.: Дрофа</w:t>
      </w:r>
    </w:p>
    <w:p w:rsidR="003D7351" w:rsidRDefault="003D7351" w:rsidP="003D7351">
      <w:pPr>
        <w:spacing w:after="0"/>
        <w:ind w:firstLine="709"/>
        <w:jc w:val="both"/>
      </w:pPr>
      <w:r>
        <w:t xml:space="preserve">8 класс. Технология. Технический труд. 8 класс </w:t>
      </w:r>
      <w:proofErr w:type="gramStart"/>
      <w:r>
        <w:t>Под</w:t>
      </w:r>
      <w:proofErr w:type="gramEnd"/>
      <w:r>
        <w:t xml:space="preserve"> редакцией Казакевича В.М., Молевой Г.А. М.: Дрофа</w:t>
      </w:r>
    </w:p>
    <w:p w:rsidR="003D7351" w:rsidRDefault="003D7351" w:rsidP="003D7351">
      <w:pPr>
        <w:spacing w:after="0"/>
        <w:ind w:firstLine="709"/>
        <w:jc w:val="both"/>
      </w:pPr>
      <w:r>
        <w:t>УЧЕБНЫЙ ПЛАН (количество часов):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5 класс — 2 часа в неделю, 68 часов в год</w:t>
      </w:r>
    </w:p>
    <w:p w:rsidR="003D7351" w:rsidRDefault="003D7351" w:rsidP="003D7351">
      <w:pPr>
        <w:spacing w:after="0"/>
        <w:ind w:firstLine="709"/>
        <w:jc w:val="both"/>
      </w:pPr>
      <w:r>
        <w:t>6 класс — 2 часа в неделю, 68 часов в год</w:t>
      </w:r>
    </w:p>
    <w:p w:rsidR="003D7351" w:rsidRDefault="003D7351" w:rsidP="003D7351">
      <w:pPr>
        <w:spacing w:after="0"/>
        <w:ind w:firstLine="709"/>
        <w:jc w:val="both"/>
      </w:pPr>
      <w:r>
        <w:t>7 класс — 2 часа в неделю, 68 часов в год</w:t>
      </w:r>
    </w:p>
    <w:p w:rsidR="003D7351" w:rsidRDefault="003D7351" w:rsidP="003D7351">
      <w:pPr>
        <w:spacing w:after="0"/>
        <w:ind w:firstLine="709"/>
        <w:jc w:val="both"/>
      </w:pPr>
      <w:r>
        <w:t xml:space="preserve">8 класс — 2 час в неделю, 68 часов </w:t>
      </w:r>
      <w:proofErr w:type="gramStart"/>
      <w:r>
        <w:t>в  год</w:t>
      </w:r>
      <w:proofErr w:type="gramEnd"/>
    </w:p>
    <w:p w:rsidR="003F191B" w:rsidRDefault="003D7351" w:rsidP="003D7351">
      <w:pPr>
        <w:spacing w:after="0"/>
        <w:ind w:firstLine="709"/>
        <w:jc w:val="both"/>
      </w:pPr>
      <w:r>
        <w:t xml:space="preserve"> </w:t>
      </w:r>
    </w:p>
    <w:p w:rsidR="003D7351" w:rsidRDefault="003D7351" w:rsidP="003F191B">
      <w:pPr>
        <w:spacing w:after="0"/>
        <w:ind w:firstLine="709"/>
        <w:jc w:val="both"/>
      </w:pPr>
      <w:proofErr w:type="spellStart"/>
      <w:proofErr w:type="gramStart"/>
      <w:r>
        <w:t>ЦЕЛИ:формирование</w:t>
      </w:r>
      <w:proofErr w:type="spellEnd"/>
      <w:proofErr w:type="gramEnd"/>
      <w:r>
        <w:t xml:space="preserve"> целостного представления о </w:t>
      </w:r>
      <w:proofErr w:type="spellStart"/>
      <w:r>
        <w:t>техносфере</w:t>
      </w:r>
      <w:proofErr w:type="spellEnd"/>
      <w:r>
        <w:t>, основанного на приобретённых знаниях, умениях и способах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3D7351" w:rsidRDefault="003D7351" w:rsidP="003D7351">
      <w:pPr>
        <w:spacing w:after="0"/>
        <w:ind w:firstLine="709"/>
        <w:jc w:val="both"/>
      </w:pPr>
      <w:r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3D7351" w:rsidRDefault="003D7351" w:rsidP="003D7351">
      <w:pPr>
        <w:spacing w:after="0"/>
        <w:ind w:firstLine="709"/>
        <w:jc w:val="both"/>
      </w:pPr>
      <w: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3D7351" w:rsidRDefault="003D7351" w:rsidP="003D7351">
      <w:pPr>
        <w:spacing w:after="0"/>
        <w:ind w:firstLine="709"/>
        <w:jc w:val="both"/>
      </w:pPr>
      <w:r>
        <w:lastRenderedPageBreak/>
        <w:t>ЗАДАЧИ: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>предметных  результатов</w:t>
      </w:r>
      <w:proofErr w:type="gramEnd"/>
      <w:r>
        <w:t>.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ЛИЧНОСТНЫЕ РЕЗУЛЬТАТЫ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Проявление познавательных интересов и активности в данной области предметной технологической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Выражение желания учиться и трудиться в промышленном производстве для удовлетворения текущих и перспективных потребностей.</w:t>
      </w:r>
    </w:p>
    <w:p w:rsidR="003D7351" w:rsidRDefault="003D7351" w:rsidP="003D7351">
      <w:pPr>
        <w:spacing w:after="0"/>
        <w:ind w:firstLine="709"/>
        <w:jc w:val="both"/>
      </w:pPr>
      <w:r>
        <w:t>Развитие трудолюбия и ответственности за качество своей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Овладение установками, нормами и правилами научной организации умственного и физического труда.</w:t>
      </w:r>
    </w:p>
    <w:p w:rsidR="003D7351" w:rsidRDefault="003D7351" w:rsidP="003D7351">
      <w:pPr>
        <w:spacing w:after="0"/>
        <w:ind w:firstLine="709"/>
        <w:jc w:val="both"/>
      </w:pPr>
      <w:r>
        <w:t>Самооценка своих умственных и физических способностей для труда в различных сферах с позиций будущей социализации и стратификации.</w:t>
      </w:r>
    </w:p>
    <w:p w:rsidR="003D7351" w:rsidRDefault="003D7351" w:rsidP="003D7351">
      <w:pPr>
        <w:spacing w:after="0"/>
        <w:ind w:firstLine="709"/>
        <w:jc w:val="both"/>
      </w:pPr>
      <w:r>
        <w:t>Становление профессионального самоопределения в выбранной сфере профессиональной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Планирование образовательной и профессиональной карьеры.</w:t>
      </w:r>
    </w:p>
    <w:p w:rsidR="003D7351" w:rsidRDefault="003D7351" w:rsidP="003D7351">
      <w:pPr>
        <w:spacing w:after="0"/>
        <w:ind w:firstLine="709"/>
        <w:jc w:val="both"/>
      </w:pPr>
      <w:r>
        <w:t>Осознание необходимости общественно полезного труда как условия безопасной и эффективной социализации.</w:t>
      </w:r>
    </w:p>
    <w:p w:rsidR="003D7351" w:rsidRDefault="003D7351" w:rsidP="003D7351">
      <w:pPr>
        <w:spacing w:after="0"/>
        <w:ind w:firstLine="709"/>
        <w:jc w:val="both"/>
      </w:pPr>
      <w:r>
        <w:t>Бережное отношение к природным и хозяйственным ресурсам.</w:t>
      </w:r>
    </w:p>
    <w:p w:rsidR="003D7351" w:rsidRDefault="003D7351" w:rsidP="003D7351">
      <w:pPr>
        <w:spacing w:after="0"/>
        <w:ind w:firstLine="709"/>
        <w:jc w:val="both"/>
      </w:pPr>
      <w:r>
        <w:t>Готовность к рациональному ведению домашнего хозяйства.</w:t>
      </w:r>
    </w:p>
    <w:p w:rsidR="003D7351" w:rsidRDefault="003D7351" w:rsidP="003D7351">
      <w:pPr>
        <w:spacing w:after="0"/>
        <w:ind w:firstLine="709"/>
        <w:jc w:val="both"/>
      </w:pPr>
      <w:r>
        <w:t>Проявление технико-технологического и экономического мышления при организации своей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Самооценка готовности к предпринимательской деятельности в сфере технического труда.</w:t>
      </w:r>
    </w:p>
    <w:p w:rsidR="003D7351" w:rsidRDefault="003D7351" w:rsidP="003D7351">
      <w:pPr>
        <w:spacing w:after="0"/>
        <w:ind w:firstLine="709"/>
        <w:jc w:val="both"/>
      </w:pPr>
      <w:r>
        <w:t>МЕТАПРЕДМЕТНЫЕ РЕЗУЛЬТАТЫ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>Планирование процесса познавательно-трудовой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Определение адекватных условиям способов решения учебной или трудовой задачи на основе заданных алгоритмов.</w:t>
      </w:r>
    </w:p>
    <w:p w:rsidR="003D7351" w:rsidRDefault="003D7351" w:rsidP="003D7351">
      <w:pPr>
        <w:spacing w:after="0"/>
        <w:ind w:firstLine="709"/>
        <w:jc w:val="both"/>
      </w:pPr>
      <w: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них.</w:t>
      </w:r>
    </w:p>
    <w:p w:rsidR="003D7351" w:rsidRDefault="003D7351" w:rsidP="003D7351">
      <w:pPr>
        <w:spacing w:after="0"/>
        <w:ind w:firstLine="709"/>
        <w:jc w:val="both"/>
      </w:pPr>
      <w:r>
        <w:t>Проявление нестандартного подхода к решению учебных и практических задач в процессе моделирования изделия или технологического процесса.</w:t>
      </w:r>
    </w:p>
    <w:p w:rsidR="003D7351" w:rsidRDefault="003D7351" w:rsidP="003D7351">
      <w:pPr>
        <w:spacing w:after="0"/>
        <w:ind w:firstLine="709"/>
        <w:jc w:val="both"/>
      </w:pPr>
      <w:r>
        <w:t>Мотивированный отказ от образца объекта труда при данных условиях, поиск новых решений возникшей технической или организационной проблемы.</w:t>
      </w:r>
    </w:p>
    <w:p w:rsidR="003D7351" w:rsidRDefault="003D7351" w:rsidP="003D7351">
      <w:pPr>
        <w:spacing w:after="0"/>
        <w:ind w:firstLine="709"/>
        <w:jc w:val="both"/>
      </w:pPr>
      <w:r>
        <w:t>Самостоятельная организация и выполнение различных творческих работ по созданию технических изделий.</w:t>
      </w:r>
    </w:p>
    <w:p w:rsidR="003D7351" w:rsidRDefault="003D7351" w:rsidP="003D7351">
      <w:pPr>
        <w:spacing w:after="0"/>
        <w:ind w:firstLine="709"/>
        <w:jc w:val="both"/>
      </w:pPr>
      <w:r>
        <w:t>Виртуальное и натурное моделирование технических и технологических процессов, объектов.</w:t>
      </w:r>
    </w:p>
    <w:p w:rsidR="003D7351" w:rsidRDefault="003D7351" w:rsidP="003D7351">
      <w:pPr>
        <w:spacing w:after="0"/>
        <w:ind w:firstLine="709"/>
        <w:jc w:val="both"/>
      </w:pPr>
      <w:r>
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</w:t>
      </w:r>
    </w:p>
    <w:p w:rsidR="003D7351" w:rsidRDefault="003D7351" w:rsidP="003D7351">
      <w:pPr>
        <w:spacing w:after="0"/>
        <w:ind w:firstLine="709"/>
        <w:jc w:val="both"/>
      </w:pPr>
      <w:r>
        <w:t>Выявление потребностей, проектирование и создание объектов, имеющих потребительскую стоимость.</w:t>
      </w:r>
    </w:p>
    <w:p w:rsidR="003D7351" w:rsidRDefault="003D7351" w:rsidP="003D7351">
      <w:pPr>
        <w:spacing w:after="0"/>
        <w:ind w:firstLine="709"/>
        <w:jc w:val="both"/>
      </w:pPr>
      <w: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данных.</w:t>
      </w:r>
    </w:p>
    <w:p w:rsidR="003D7351" w:rsidRDefault="003D7351" w:rsidP="003D7351">
      <w:pPr>
        <w:spacing w:after="0"/>
        <w:ind w:firstLine="709"/>
        <w:jc w:val="both"/>
      </w:pPr>
      <w:r>
        <w:t>Использование дополнительной информации при проектировании и создании объектов, имеющих личностную или общественно значимую потребительскую стоимость.</w:t>
      </w:r>
    </w:p>
    <w:p w:rsidR="003D7351" w:rsidRDefault="003D7351" w:rsidP="003D7351">
      <w:pPr>
        <w:spacing w:after="0"/>
        <w:ind w:firstLine="709"/>
        <w:jc w:val="both"/>
      </w:pPr>
      <w:r>
        <w:t>Согласование и координация совместной познавательно-трудовой деятельности с другими ее участниками.</w:t>
      </w:r>
    </w:p>
    <w:p w:rsidR="003D7351" w:rsidRDefault="003D7351" w:rsidP="003D7351">
      <w:pPr>
        <w:spacing w:after="0"/>
        <w:ind w:firstLine="709"/>
        <w:jc w:val="both"/>
      </w:pPr>
      <w:r>
        <w:t>Объективное оценивание вклада своей познавательно-трудовой деятельности в решение общих задач коллектива.</w:t>
      </w:r>
    </w:p>
    <w:p w:rsidR="003D7351" w:rsidRDefault="003D7351" w:rsidP="003D7351">
      <w:pPr>
        <w:spacing w:after="0"/>
        <w:ind w:firstLine="709"/>
        <w:jc w:val="both"/>
      </w:pPr>
      <w: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3D7351" w:rsidRDefault="003D7351" w:rsidP="003D7351">
      <w:pPr>
        <w:spacing w:after="0"/>
        <w:ind w:firstLine="709"/>
        <w:jc w:val="both"/>
      </w:pPr>
      <w:r>
        <w:t>Диагностика результатов познавательно-трудовой деятельности по принятым критериям и показателям.</w:t>
      </w:r>
    </w:p>
    <w:p w:rsidR="003D7351" w:rsidRDefault="003D7351" w:rsidP="003D7351">
      <w:pPr>
        <w:spacing w:after="0"/>
        <w:ind w:firstLine="709"/>
        <w:jc w:val="both"/>
      </w:pPr>
      <w: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3D7351" w:rsidRDefault="003D7351" w:rsidP="003D7351">
      <w:pPr>
        <w:spacing w:after="0"/>
        <w:ind w:firstLine="709"/>
        <w:jc w:val="both"/>
      </w:pPr>
      <w:r>
        <w:t>Соблюдение норм и правил культуры труда в соответствии с технологической культурой производства.</w:t>
      </w:r>
    </w:p>
    <w:p w:rsidR="003D7351" w:rsidRDefault="003D7351" w:rsidP="003F191B">
      <w:pPr>
        <w:spacing w:after="0"/>
        <w:ind w:firstLine="709"/>
        <w:jc w:val="both"/>
      </w:pPr>
      <w:r>
        <w:t>Соблюдение норм и правил безопасности познавательно-трудовой деятельности и созидательного труда.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D7351">
      <w:pPr>
        <w:spacing w:after="0"/>
        <w:ind w:firstLine="709"/>
        <w:jc w:val="both"/>
      </w:pPr>
      <w:r>
        <w:t xml:space="preserve"> ПРЕДМЕТНЫЕ РЕЗУЛЬТАТЫ</w:t>
      </w:r>
    </w:p>
    <w:p w:rsidR="003D7351" w:rsidRDefault="003D7351" w:rsidP="003D7351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 xml:space="preserve"> В познавательной сфере:</w:t>
      </w:r>
    </w:p>
    <w:p w:rsidR="003D7351" w:rsidRDefault="003D7351" w:rsidP="003D7351">
      <w:pPr>
        <w:spacing w:after="0"/>
        <w:ind w:firstLine="709"/>
        <w:jc w:val="both"/>
      </w:pPr>
      <w: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D7351" w:rsidRDefault="003D7351" w:rsidP="003D7351">
      <w:pPr>
        <w:spacing w:after="0"/>
        <w:ind w:firstLine="709"/>
        <w:jc w:val="both"/>
      </w:pPr>
      <w:r>
        <w:lastRenderedPageBreak/>
        <w:t>оценка технологических свойств материалов и областей их применения;</w:t>
      </w:r>
    </w:p>
    <w:p w:rsidR="003D7351" w:rsidRDefault="003D7351" w:rsidP="003D7351">
      <w:pPr>
        <w:spacing w:after="0"/>
        <w:ind w:firstLine="709"/>
        <w:jc w:val="both"/>
      </w:pPr>
      <w:r>
        <w:t xml:space="preserve">ориентация в имеющихся и </w:t>
      </w:r>
      <w:proofErr w:type="gramStart"/>
      <w:r>
        <w:t>возможных технических средствах</w:t>
      </w:r>
      <w:proofErr w:type="gramEnd"/>
      <w:r>
        <w:t xml:space="preserve"> и технологиях создания объектов труда;</w:t>
      </w:r>
    </w:p>
    <w:p w:rsidR="003D7351" w:rsidRDefault="003D7351" w:rsidP="003D7351">
      <w:pPr>
        <w:spacing w:after="0"/>
        <w:ind w:firstLine="709"/>
        <w:jc w:val="both"/>
      </w:pPr>
      <w:r>
        <w:t>владение алгоритмами и методами решения технических и технологических задач;</w:t>
      </w:r>
    </w:p>
    <w:p w:rsidR="003D7351" w:rsidRDefault="003D7351" w:rsidP="003D7351">
      <w:pPr>
        <w:spacing w:after="0"/>
        <w:ind w:firstLine="709"/>
        <w:jc w:val="both"/>
      </w:pPr>
      <w: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D7351" w:rsidRDefault="003D7351" w:rsidP="003D7351">
      <w:pPr>
        <w:spacing w:after="0"/>
        <w:ind w:firstLine="709"/>
        <w:jc w:val="both"/>
      </w:pPr>
      <w:r>
        <w:t>распознавание видов, назначения материалов, инструментов и оборудования, применяемого в техническом труде;</w:t>
      </w:r>
    </w:p>
    <w:p w:rsidR="003D7351" w:rsidRDefault="003D7351" w:rsidP="003D7351">
      <w:pPr>
        <w:spacing w:after="0"/>
        <w:ind w:firstLine="709"/>
        <w:jc w:val="both"/>
      </w:pPr>
      <w:r>
        <w:t xml:space="preserve">владение кодами и </w:t>
      </w:r>
      <w:proofErr w:type="gramStart"/>
      <w:r>
        <w:t>методами чтения</w:t>
      </w:r>
      <w:proofErr w:type="gramEnd"/>
      <w:r>
        <w:t xml:space="preserve"> и способами графического представления технической и технологической информации;</w:t>
      </w:r>
    </w:p>
    <w:p w:rsidR="003D7351" w:rsidRDefault="003D7351" w:rsidP="003D7351">
      <w:pPr>
        <w:spacing w:after="0"/>
        <w:ind w:firstLine="709"/>
        <w:jc w:val="both"/>
      </w:pPr>
      <w: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D7351" w:rsidRDefault="003D7351" w:rsidP="003D7351">
      <w:pPr>
        <w:spacing w:after="0"/>
        <w:ind w:firstLine="709"/>
        <w:jc w:val="both"/>
      </w:pPr>
      <w:r>
        <w:t>применение элементов прикладной экономики при обосновании технологий и проектов.</w:t>
      </w:r>
    </w:p>
    <w:p w:rsidR="003F191B" w:rsidRDefault="003F191B" w:rsidP="003D7351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>В трудовой сфере:</w:t>
      </w:r>
    </w:p>
    <w:p w:rsidR="003D7351" w:rsidRDefault="003D7351" w:rsidP="003D7351">
      <w:pPr>
        <w:spacing w:after="0"/>
        <w:ind w:firstLine="709"/>
        <w:jc w:val="both"/>
      </w:pPr>
      <w:r>
        <w:t>планирование технологического процесса и процесса труда;</w:t>
      </w:r>
    </w:p>
    <w:p w:rsidR="003D7351" w:rsidRDefault="003D7351" w:rsidP="003D7351">
      <w:pPr>
        <w:spacing w:after="0"/>
        <w:ind w:firstLine="709"/>
        <w:jc w:val="both"/>
      </w:pPr>
      <w:r>
        <w:t>подбор материалов с учетом характера объекта труда и технологии;</w:t>
      </w:r>
    </w:p>
    <w:p w:rsidR="003D7351" w:rsidRDefault="003D7351" w:rsidP="003D7351">
      <w:pPr>
        <w:spacing w:after="0"/>
        <w:ind w:firstLine="709"/>
        <w:jc w:val="both"/>
      </w:pPr>
      <w:r>
        <w:t>проведение необходимых опытов и исследований при подборе материалов и проектировании объекта труда;</w:t>
      </w:r>
    </w:p>
    <w:p w:rsidR="003D7351" w:rsidRDefault="003D7351" w:rsidP="003D7351">
      <w:pPr>
        <w:spacing w:after="0"/>
        <w:ind w:firstLine="709"/>
        <w:jc w:val="both"/>
      </w:pPr>
      <w:r>
        <w:t>подбор инструментов и оборудования с учетом требований технологии и материально-энергетических ресурсов;</w:t>
      </w:r>
    </w:p>
    <w:p w:rsidR="003D7351" w:rsidRDefault="003D7351" w:rsidP="003D7351">
      <w:pPr>
        <w:spacing w:after="0"/>
        <w:ind w:firstLine="709"/>
        <w:jc w:val="both"/>
      </w:pPr>
      <w:r>
        <w:t>проектирование последовательности операций и составление операционной карты работ;</w:t>
      </w:r>
    </w:p>
    <w:p w:rsidR="003D7351" w:rsidRDefault="003D7351" w:rsidP="003D7351">
      <w:pPr>
        <w:spacing w:after="0"/>
        <w:ind w:firstLine="709"/>
        <w:jc w:val="both"/>
      </w:pPr>
      <w:r>
        <w:t>выполнение технологических операций с соблюдением установленных норм, стандартов и ограничений;</w:t>
      </w:r>
    </w:p>
    <w:p w:rsidR="003D7351" w:rsidRDefault="003D7351" w:rsidP="003D7351">
      <w:pPr>
        <w:spacing w:after="0"/>
        <w:ind w:firstLine="709"/>
        <w:jc w:val="both"/>
      </w:pPr>
      <w:r>
        <w:t>соблюдение норм и правил безопасности труда и пожарной безопасности;</w:t>
      </w:r>
    </w:p>
    <w:p w:rsidR="003D7351" w:rsidRDefault="003D7351" w:rsidP="003D7351">
      <w:pPr>
        <w:spacing w:after="0"/>
        <w:ind w:firstLine="709"/>
        <w:jc w:val="both"/>
      </w:pPr>
      <w:r>
        <w:t>соблюдение трудовой и технологической дисциплины;</w:t>
      </w:r>
    </w:p>
    <w:p w:rsidR="003D7351" w:rsidRDefault="003D7351" w:rsidP="003D7351">
      <w:pPr>
        <w:spacing w:after="0"/>
        <w:ind w:firstLine="709"/>
        <w:jc w:val="both"/>
      </w:pPr>
      <w:r>
        <w:t>обоснование критериев и показателей качества промежуточных и конечных результатов труда;</w:t>
      </w:r>
    </w:p>
    <w:p w:rsidR="003D7351" w:rsidRDefault="003D7351" w:rsidP="003D7351">
      <w:pPr>
        <w:spacing w:after="0"/>
        <w:ind w:firstLine="709"/>
        <w:jc w:val="both"/>
      </w:pPr>
      <w:r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карта) в соответствии с коммуникативной задачей, сферой и ситуацией общения;</w:t>
      </w:r>
    </w:p>
    <w:p w:rsidR="003D7351" w:rsidRDefault="003D7351" w:rsidP="003D7351">
      <w:pPr>
        <w:spacing w:after="0"/>
        <w:ind w:firstLine="709"/>
        <w:jc w:val="both"/>
      </w:pPr>
      <w: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3D7351" w:rsidRDefault="003D7351" w:rsidP="003D7351">
      <w:pPr>
        <w:spacing w:after="0"/>
        <w:ind w:firstLine="709"/>
        <w:jc w:val="both"/>
      </w:pPr>
      <w: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3D7351" w:rsidRDefault="003D7351" w:rsidP="003D7351">
      <w:pPr>
        <w:spacing w:after="0"/>
        <w:ind w:firstLine="709"/>
        <w:jc w:val="both"/>
      </w:pPr>
      <w:r>
        <w:t>выявление допущенных ошибок в процессе труда и обоснование способов их исправления;</w:t>
      </w:r>
    </w:p>
    <w:p w:rsidR="003D7351" w:rsidRDefault="003D7351" w:rsidP="003D7351">
      <w:pPr>
        <w:spacing w:after="0"/>
        <w:ind w:firstLine="709"/>
        <w:jc w:val="both"/>
      </w:pPr>
      <w:r>
        <w:t>документирование результатов труда и проектной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расчет себестоимости продукта труда;</w:t>
      </w:r>
    </w:p>
    <w:p w:rsidR="003D7351" w:rsidRDefault="003D7351" w:rsidP="003D7351">
      <w:pPr>
        <w:spacing w:after="0"/>
        <w:ind w:firstLine="709"/>
        <w:jc w:val="both"/>
      </w:pPr>
      <w:r>
        <w:t>экономическая оценка возможной прибыли с учетом сложившейся ситуации на рынке товаров и услуг.</w:t>
      </w:r>
    </w:p>
    <w:p w:rsidR="003F191B" w:rsidRDefault="003F191B" w:rsidP="003F191B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>В мотивационной сфере:</w:t>
      </w:r>
    </w:p>
    <w:p w:rsidR="003D7351" w:rsidRDefault="003D7351" w:rsidP="003D7351">
      <w:pPr>
        <w:spacing w:after="0"/>
        <w:ind w:firstLine="709"/>
        <w:jc w:val="both"/>
      </w:pPr>
      <w:r>
        <w:t>оценка своей способности и готовности к труду в конкретной предметной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оценка своей способности и готовности к предпринимательской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3D7351" w:rsidRDefault="003D7351" w:rsidP="003D7351">
      <w:pPr>
        <w:spacing w:after="0"/>
        <w:ind w:firstLine="709"/>
        <w:jc w:val="both"/>
      </w:pPr>
      <w:r>
        <w:t>выраженная готовность к труду в сфере материального производства;</w:t>
      </w:r>
    </w:p>
    <w:p w:rsidR="003D7351" w:rsidRDefault="003D7351" w:rsidP="003D7351">
      <w:pPr>
        <w:spacing w:after="0"/>
        <w:ind w:firstLine="709"/>
        <w:jc w:val="both"/>
      </w:pPr>
      <w:r>
        <w:t>согласование своих потребностей и требований с другими участниками познавательно-трудовой деятельности;</w:t>
      </w:r>
    </w:p>
    <w:p w:rsidR="003D7351" w:rsidRDefault="003D7351" w:rsidP="003D7351">
      <w:pPr>
        <w:spacing w:after="0"/>
        <w:ind w:firstLine="709"/>
        <w:jc w:val="both"/>
      </w:pPr>
      <w:r>
        <w:t>осознание ответственности за качество результатов труда;</w:t>
      </w:r>
    </w:p>
    <w:p w:rsidR="003D7351" w:rsidRDefault="003D7351" w:rsidP="003D7351">
      <w:pPr>
        <w:spacing w:after="0"/>
        <w:ind w:firstLine="709"/>
        <w:jc w:val="both"/>
      </w:pPr>
      <w:r>
        <w:t>наличие экологической культуры при обосновании объекта труда и выполнении работ;</w:t>
      </w:r>
    </w:p>
    <w:p w:rsidR="003D7351" w:rsidRDefault="003D7351" w:rsidP="003D7351">
      <w:pPr>
        <w:spacing w:after="0"/>
        <w:ind w:firstLine="709"/>
        <w:jc w:val="both"/>
      </w:pPr>
      <w:r>
        <w:t>стремление к экономии и бережливости в расходовании времени, материалов, денежных средств и труда.</w:t>
      </w:r>
    </w:p>
    <w:p w:rsidR="003F191B" w:rsidRDefault="003F191B" w:rsidP="003F191B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>В эстетической сфере:</w:t>
      </w:r>
    </w:p>
    <w:p w:rsidR="003D7351" w:rsidRDefault="003D7351" w:rsidP="003D7351">
      <w:pPr>
        <w:spacing w:after="0"/>
        <w:ind w:firstLine="709"/>
        <w:jc w:val="both"/>
      </w:pPr>
      <w:r>
        <w:t>дизайнерское проектирование технического изделия;</w:t>
      </w:r>
    </w:p>
    <w:p w:rsidR="003D7351" w:rsidRDefault="003D7351" w:rsidP="003D7351">
      <w:pPr>
        <w:spacing w:after="0"/>
        <w:ind w:firstLine="709"/>
        <w:jc w:val="both"/>
      </w:pPr>
      <w:r>
        <w:t>моделирование художественного оформления объекта труда;</w:t>
      </w:r>
    </w:p>
    <w:p w:rsidR="003D7351" w:rsidRDefault="003D7351" w:rsidP="003D7351">
      <w:pPr>
        <w:spacing w:after="0"/>
        <w:ind w:firstLine="709"/>
        <w:jc w:val="both"/>
      </w:pPr>
      <w:r>
        <w:t>разработка варианта рекламы выполненного технического объекта;</w:t>
      </w:r>
    </w:p>
    <w:p w:rsidR="003D7351" w:rsidRDefault="003D7351" w:rsidP="003D7351">
      <w:pPr>
        <w:spacing w:after="0"/>
        <w:ind w:firstLine="709"/>
        <w:jc w:val="both"/>
      </w:pPr>
      <w:r>
        <w:t>эстетическое и рациональное оснащение рабочего места с учетом требований эргономики и научной организации труда;</w:t>
      </w:r>
    </w:p>
    <w:p w:rsidR="003D7351" w:rsidRDefault="003D7351" w:rsidP="003D7351">
      <w:pPr>
        <w:spacing w:after="0"/>
        <w:ind w:firstLine="709"/>
        <w:jc w:val="both"/>
      </w:pPr>
      <w:r>
        <w:t>опрятное содержание рабочей одежды.</w:t>
      </w:r>
    </w:p>
    <w:p w:rsidR="003F191B" w:rsidRDefault="003F191B" w:rsidP="003F191B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>В коммуникативной сфере:</w:t>
      </w:r>
    </w:p>
    <w:p w:rsidR="003D7351" w:rsidRDefault="003D7351" w:rsidP="003D7351">
      <w:pPr>
        <w:spacing w:after="0"/>
        <w:ind w:firstLine="709"/>
        <w:jc w:val="both"/>
      </w:pPr>
      <w: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3D7351" w:rsidRDefault="003D7351" w:rsidP="003D7351">
      <w:pPr>
        <w:spacing w:after="0"/>
        <w:ind w:firstLine="709"/>
        <w:jc w:val="both"/>
      </w:pPr>
      <w:r>
        <w:t>выбор знаковых систем и средств для кодирования и оформления информации в процессе коммуникации;</w:t>
      </w:r>
    </w:p>
    <w:p w:rsidR="003D7351" w:rsidRDefault="003D7351" w:rsidP="003D7351">
      <w:pPr>
        <w:spacing w:after="0"/>
        <w:ind w:firstLine="709"/>
        <w:jc w:val="both"/>
      </w:pPr>
      <w:r>
        <w:t>оформление коммуникационной и технологической документации с учетом требований действующих стандартов;</w:t>
      </w:r>
    </w:p>
    <w:p w:rsidR="003D7351" w:rsidRDefault="003D7351" w:rsidP="003D7351">
      <w:pPr>
        <w:spacing w:after="0"/>
        <w:ind w:firstLine="709"/>
        <w:jc w:val="both"/>
      </w:pPr>
      <w:r>
        <w:t>публичная презентация и защита проекта технического изделия;</w:t>
      </w:r>
    </w:p>
    <w:p w:rsidR="003D7351" w:rsidRDefault="003D7351" w:rsidP="003D7351">
      <w:pPr>
        <w:spacing w:after="0"/>
        <w:ind w:firstLine="709"/>
        <w:jc w:val="both"/>
      </w:pPr>
      <w:r>
        <w:t>разработка    вариантов рекламных образов, слоганов и лейблов;</w:t>
      </w:r>
    </w:p>
    <w:p w:rsidR="003D7351" w:rsidRDefault="003D7351" w:rsidP="003D7351">
      <w:pPr>
        <w:spacing w:after="0"/>
        <w:ind w:firstLine="709"/>
        <w:jc w:val="both"/>
      </w:pPr>
      <w:r>
        <w:lastRenderedPageBreak/>
        <w:t>потребительская оценка зрительного ряда действующей рекламы.</w:t>
      </w:r>
    </w:p>
    <w:p w:rsidR="003F191B" w:rsidRDefault="003F191B" w:rsidP="003F191B">
      <w:pPr>
        <w:spacing w:after="0"/>
        <w:ind w:firstLine="709"/>
        <w:jc w:val="both"/>
      </w:pPr>
    </w:p>
    <w:p w:rsidR="003D7351" w:rsidRDefault="003D7351" w:rsidP="003F191B">
      <w:pPr>
        <w:spacing w:after="0"/>
        <w:ind w:firstLine="709"/>
        <w:jc w:val="both"/>
      </w:pPr>
      <w:r>
        <w:t>В физической сфере:</w:t>
      </w:r>
    </w:p>
    <w:p w:rsidR="003D7351" w:rsidRDefault="003D7351" w:rsidP="003D7351">
      <w:pPr>
        <w:spacing w:after="0"/>
        <w:ind w:firstLine="709"/>
        <w:jc w:val="both"/>
      </w:pPr>
      <w: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3D7351" w:rsidRDefault="003D7351" w:rsidP="003D7351">
      <w:pPr>
        <w:spacing w:after="0"/>
        <w:ind w:firstLine="709"/>
        <w:jc w:val="both"/>
      </w:pPr>
      <w:r>
        <w:t>достижение необходимой точности движений при выполнении различных технологических операций;</w:t>
      </w:r>
    </w:p>
    <w:p w:rsidR="003D7351" w:rsidRDefault="003D7351" w:rsidP="003D7351">
      <w:pPr>
        <w:spacing w:after="0"/>
        <w:ind w:firstLine="709"/>
        <w:jc w:val="both"/>
      </w:pPr>
      <w:r>
        <w:t>соблюдение требуемой величины усилия, прикладываемого к инструменту с учетом технологических требований;</w:t>
      </w:r>
    </w:p>
    <w:p w:rsidR="003D7351" w:rsidRDefault="003D7351" w:rsidP="003D7351">
      <w:pPr>
        <w:spacing w:after="0"/>
        <w:ind w:firstLine="709"/>
        <w:jc w:val="both"/>
      </w:pPr>
      <w:r>
        <w:t>сочетание образного и логического мышления в процессе проектной деятельности.</w:t>
      </w:r>
    </w:p>
    <w:p w:rsidR="003D7351" w:rsidRDefault="003D7351" w:rsidP="003D7351">
      <w:pPr>
        <w:spacing w:after="0"/>
        <w:ind w:left="-142"/>
        <w:jc w:val="both"/>
      </w:pPr>
      <w:bookmarkStart w:id="0" w:name="_GoBack"/>
      <w:bookmarkEnd w:id="0"/>
    </w:p>
    <w:p w:rsidR="00F12C76" w:rsidRDefault="00F12C76" w:rsidP="003D7351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51"/>
    <w:rsid w:val="003D7351"/>
    <w:rsid w:val="003F191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EBD7-6F93-47E6-A32F-80F7B87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2023-09-25T09:37:00Z</dcterms:created>
  <dcterms:modified xsi:type="dcterms:W3CDTF">2023-09-26T18:08:00Z</dcterms:modified>
</cp:coreProperties>
</file>